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55" w:rsidRDefault="00176F55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-19050</wp:posOffset>
            </wp:positionV>
            <wp:extent cx="4895850" cy="6524625"/>
            <wp:effectExtent l="19050" t="0" r="0" b="0"/>
            <wp:wrapNone/>
            <wp:docPr id="1" name="Рисунок 12" descr="C:\Users\123\Downloads\hello_html_68378c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23\Downloads\hello_html_68378c8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6524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76F55" w:rsidRDefault="00176F55"/>
    <w:p w:rsidR="00176F55" w:rsidRDefault="00B4191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257175</wp:posOffset>
                </wp:positionV>
                <wp:extent cx="3276600" cy="24479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44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A9F" w:rsidRPr="00BC0A9F" w:rsidRDefault="00BC0A9F" w:rsidP="00BC0A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BC0A9F">
                              <w:rPr>
                                <w:rFonts w:ascii="Times New Roman" w:hAnsi="Times New Roman"/>
                                <w:color w:val="C00000"/>
                                <w:sz w:val="44"/>
                                <w:szCs w:val="44"/>
                              </w:rPr>
                              <w:t>Картотека игр</w:t>
                            </w:r>
                          </w:p>
                          <w:p w:rsidR="00BC0A9F" w:rsidRPr="000B4A31" w:rsidRDefault="00BC0A9F" w:rsidP="00BC0A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BC0A9F">
                              <w:rPr>
                                <w:rFonts w:ascii="Times New Roman" w:hAnsi="Times New Roman"/>
                                <w:color w:val="C00000"/>
                                <w:sz w:val="44"/>
                                <w:szCs w:val="44"/>
                              </w:rPr>
                              <w:t>для развития навыков общения у детей старшего дошкольного возраста с общим недоразвитием речи (ОНР)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25pt;margin-top:20.25pt;width:258pt;height:19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2YRtQ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" filled="f" stroked="f">
                <v:textbox>
                  <w:txbxContent>
                    <w:p w:rsidR="00BC0A9F" w:rsidRPr="00BC0A9F" w:rsidRDefault="00BC0A9F" w:rsidP="00BC0A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C00000"/>
                          <w:sz w:val="44"/>
                          <w:szCs w:val="44"/>
                        </w:rPr>
                      </w:pPr>
                      <w:bookmarkStart w:id="1" w:name="_GoBack"/>
                      <w:r w:rsidRPr="00BC0A9F">
                        <w:rPr>
                          <w:rFonts w:ascii="Times New Roman" w:hAnsi="Times New Roman"/>
                          <w:color w:val="C00000"/>
                          <w:sz w:val="44"/>
                          <w:szCs w:val="44"/>
                        </w:rPr>
                        <w:t>Картотека игр</w:t>
                      </w:r>
                    </w:p>
                    <w:p w:rsidR="00BC0A9F" w:rsidRPr="000B4A31" w:rsidRDefault="00BC0A9F" w:rsidP="00BC0A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C00000"/>
                          <w:sz w:val="44"/>
                          <w:szCs w:val="44"/>
                        </w:rPr>
                      </w:pPr>
                      <w:r w:rsidRPr="00BC0A9F">
                        <w:rPr>
                          <w:rFonts w:ascii="Times New Roman" w:hAnsi="Times New Roman"/>
                          <w:color w:val="C00000"/>
                          <w:sz w:val="44"/>
                          <w:szCs w:val="44"/>
                        </w:rPr>
                        <w:t>для развития навыков общения у детей старшего дошкольного возраста с общим недоразвитием речи (ОНР)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76F55" w:rsidRDefault="00176F55"/>
    <w:p w:rsidR="00176F55" w:rsidRDefault="00176F55"/>
    <w:p w:rsidR="00176F55" w:rsidRDefault="00176F55"/>
    <w:p w:rsidR="00176F55" w:rsidRDefault="00176F55"/>
    <w:p w:rsidR="00176F55" w:rsidRDefault="00176F55"/>
    <w:p w:rsidR="00176F55" w:rsidRDefault="00176F55"/>
    <w:p w:rsidR="00176F55" w:rsidRDefault="00176F55"/>
    <w:p w:rsidR="00176F55" w:rsidRDefault="00176F55"/>
    <w:p w:rsidR="00176F55" w:rsidRDefault="00176F55"/>
    <w:p w:rsidR="00176F55" w:rsidRDefault="00176F55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86995</wp:posOffset>
            </wp:positionV>
            <wp:extent cx="3857625" cy="2371725"/>
            <wp:effectExtent l="19050" t="19050" r="28575" b="28575"/>
            <wp:wrapSquare wrapText="bothSides"/>
            <wp:docPr id="2" name="Рисунок 1" descr="http://ds31.detkin-club.ru/images/schedule/1_5757d0046b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31.detkin-club.ru/images/schedule/1_5757d0046b3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371725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 w="9525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6F55" w:rsidRDefault="00176F55"/>
    <w:p w:rsidR="00176F55" w:rsidRDefault="00176F55"/>
    <w:p w:rsidR="00176F55" w:rsidRDefault="00176F55"/>
    <w:p w:rsidR="00176F55" w:rsidRDefault="00176F55"/>
    <w:p w:rsidR="00176F55" w:rsidRDefault="00176F55"/>
    <w:p w:rsidR="00176F55" w:rsidRDefault="00176F55"/>
    <w:p w:rsidR="00176F55" w:rsidRDefault="00176F55"/>
    <w:p w:rsidR="00176F55" w:rsidRDefault="00176F55"/>
    <w:p w:rsidR="00176F55" w:rsidRDefault="00176F55"/>
    <w:tbl>
      <w:tblPr>
        <w:tblStyle w:val="a3"/>
        <w:tblW w:w="0" w:type="auto"/>
        <w:tblBorders>
          <w:top w:val="threeDEmboss" w:sz="24" w:space="0" w:color="0070C0"/>
          <w:left w:val="threeDEmboss" w:sz="24" w:space="0" w:color="0070C0"/>
          <w:bottom w:val="threeDEmboss" w:sz="24" w:space="0" w:color="0070C0"/>
          <w:right w:val="threeDEmboss" w:sz="24" w:space="0" w:color="0070C0"/>
          <w:insideH w:val="threeDEmboss" w:sz="24" w:space="0" w:color="0070C0"/>
          <w:insideV w:val="threeDEmboss" w:sz="24" w:space="0" w:color="0070C0"/>
        </w:tblBorders>
        <w:tblLook w:val="04A0" w:firstRow="1" w:lastRow="0" w:firstColumn="1" w:lastColumn="0" w:noHBand="0" w:noVBand="1"/>
      </w:tblPr>
      <w:tblGrid>
        <w:gridCol w:w="7561"/>
      </w:tblGrid>
      <w:tr w:rsidR="00C758BA" w:rsidTr="00C758BA">
        <w:tc>
          <w:tcPr>
            <w:tcW w:w="7561" w:type="dxa"/>
          </w:tcPr>
          <w:p w:rsidR="00C758BA" w:rsidRPr="00C758BA" w:rsidRDefault="00C758BA" w:rsidP="00C758BA">
            <w:pPr>
              <w:widowControl w:val="0"/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="Times New Roman" w:eastAsia="SimSun" w:hAnsi="Times New Roman"/>
                <w:b/>
                <w:sz w:val="40"/>
                <w:szCs w:val="40"/>
                <w:lang w:eastAsia="zh-CN" w:bidi="hi-IN"/>
              </w:rPr>
            </w:pPr>
            <w:r w:rsidRPr="00C758BA">
              <w:rPr>
                <w:rFonts w:ascii="Times New Roman" w:eastAsia="SimSun" w:hAnsi="Times New Roman"/>
                <w:b/>
                <w:sz w:val="40"/>
                <w:szCs w:val="40"/>
                <w:lang w:eastAsia="zh-CN" w:bidi="hi-IN"/>
              </w:rPr>
              <w:lastRenderedPageBreak/>
              <w:t>Соберем лучики добра</w:t>
            </w:r>
          </w:p>
          <w:p w:rsidR="00C758BA" w:rsidRPr="00C758BA" w:rsidRDefault="00C758BA" w:rsidP="00C758BA">
            <w:pPr>
              <w:widowControl w:val="0"/>
              <w:tabs>
                <w:tab w:val="left" w:pos="851"/>
              </w:tabs>
              <w:spacing w:after="0" w:line="276" w:lineRule="auto"/>
              <w:contextualSpacing/>
              <w:jc w:val="both"/>
              <w:rPr>
                <w:rFonts w:ascii="Times New Roman" w:eastAsia="SimSun" w:hAnsi="Times New Roman"/>
                <w:sz w:val="40"/>
                <w:szCs w:val="40"/>
                <w:lang w:eastAsia="zh-CN" w:bidi="hi-IN"/>
              </w:rPr>
            </w:pPr>
            <w:r w:rsidRPr="00C758BA">
              <w:rPr>
                <w:rFonts w:ascii="Times New Roman" w:eastAsia="SimSun" w:hAnsi="Times New Roman"/>
                <w:b/>
                <w:sz w:val="40"/>
                <w:szCs w:val="40"/>
                <w:lang w:eastAsia="zh-CN" w:bidi="hi-IN"/>
              </w:rPr>
              <w:t>Цель.</w:t>
            </w:r>
            <w:r w:rsidRPr="00C758BA">
              <w:rPr>
                <w:rFonts w:ascii="Times New Roman" w:eastAsia="SimSun" w:hAnsi="Times New Roman"/>
                <w:sz w:val="40"/>
                <w:szCs w:val="40"/>
                <w:lang w:eastAsia="zh-CN" w:bidi="hi-IN"/>
              </w:rPr>
              <w:t xml:space="preserve"> Продолжать воспитывать дружелюбное отношение детей друг к другу, развивать атмосферу тепла, любви и ласки. </w:t>
            </w:r>
          </w:p>
          <w:p w:rsidR="00C758BA" w:rsidRPr="00C758BA" w:rsidRDefault="00C758BA" w:rsidP="00C758BA">
            <w:pPr>
              <w:widowControl w:val="0"/>
              <w:tabs>
                <w:tab w:val="left" w:pos="851"/>
              </w:tabs>
              <w:spacing w:after="0" w:line="276" w:lineRule="auto"/>
              <w:contextualSpacing/>
              <w:jc w:val="both"/>
              <w:rPr>
                <w:rFonts w:ascii="Times New Roman" w:eastAsia="SimSun" w:hAnsi="Times New Roman"/>
                <w:sz w:val="40"/>
                <w:szCs w:val="40"/>
                <w:lang w:eastAsia="zh-CN" w:bidi="hi-IN"/>
              </w:rPr>
            </w:pPr>
            <w:r w:rsidRPr="00C758BA">
              <w:rPr>
                <w:rFonts w:ascii="Times New Roman" w:eastAsia="SimSun" w:hAnsi="Times New Roman"/>
                <w:b/>
                <w:sz w:val="40"/>
                <w:szCs w:val="40"/>
                <w:lang w:eastAsia="zh-CN" w:bidi="hi-IN"/>
              </w:rPr>
              <w:t>Ход:</w:t>
            </w:r>
            <w:r w:rsidRPr="00C758BA">
              <w:rPr>
                <w:rFonts w:ascii="Times New Roman" w:eastAsia="SimSun" w:hAnsi="Times New Roman"/>
                <w:sz w:val="40"/>
                <w:szCs w:val="40"/>
                <w:lang w:eastAsia="zh-CN" w:bidi="hi-IN"/>
              </w:rPr>
              <w:t xml:space="preserve"> педагог вместе с детьми ловит «лучики добра» с помощью зеркала. Наконец, каждый поймал свой лучик и может поделиться им с другими, чтобы приласкать их, согреть своим теплом. Педагог обращает внимание на то, что лучики очень подросли и стали еще ярче. Ведь каждый вложил в них частичку своего тепла, заботы и ласки. «Теперь мы не можем удержать их в своих ладонях, и отпускаем их к солнышку! И каждый день будем наслаждаться теплом, светом и добром нашего солнышка!»</w:t>
            </w:r>
          </w:p>
          <w:p w:rsidR="00C758BA" w:rsidRPr="00D94A1B" w:rsidRDefault="00C758BA" w:rsidP="00C758BA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  <w:p w:rsidR="00C758BA" w:rsidRPr="00D94A1B" w:rsidRDefault="00C758BA" w:rsidP="00C758BA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  <w:p w:rsidR="00C758BA" w:rsidRPr="00D94A1B" w:rsidRDefault="00C758BA" w:rsidP="00C758BA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  <w:p w:rsidR="00C758BA" w:rsidRPr="00D94A1B" w:rsidRDefault="00C758BA" w:rsidP="00C758BA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  <w:p w:rsidR="00C758BA" w:rsidRPr="00D94A1B" w:rsidRDefault="00C758BA" w:rsidP="00C758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758BA" w:rsidRPr="00C47E16" w:rsidRDefault="00C758BA" w:rsidP="00C758BA">
            <w:pPr>
              <w:widowControl w:val="0"/>
              <w:tabs>
                <w:tab w:val="left" w:pos="851"/>
              </w:tabs>
              <w:spacing w:after="0" w:line="276" w:lineRule="auto"/>
              <w:ind w:firstLine="709"/>
              <w:contextualSpacing/>
              <w:jc w:val="center"/>
              <w:rPr>
                <w:rFonts w:ascii="Times New Roman" w:eastAsia="SimSun" w:hAnsi="Times New Roman"/>
                <w:b/>
                <w:sz w:val="40"/>
                <w:szCs w:val="40"/>
                <w:lang w:eastAsia="zh-CN" w:bidi="hi-IN"/>
              </w:rPr>
            </w:pPr>
            <w:r w:rsidRPr="00C47E16">
              <w:rPr>
                <w:rFonts w:ascii="Times New Roman" w:eastAsia="SimSun" w:hAnsi="Times New Roman"/>
                <w:b/>
                <w:sz w:val="40"/>
                <w:szCs w:val="40"/>
                <w:lang w:eastAsia="zh-CN" w:bidi="hi-IN"/>
              </w:rPr>
              <w:t>Красивый букет</w:t>
            </w:r>
          </w:p>
          <w:p w:rsidR="00C758BA" w:rsidRPr="00C47E16" w:rsidRDefault="00C758BA" w:rsidP="008140E1">
            <w:pPr>
              <w:widowControl w:val="0"/>
              <w:tabs>
                <w:tab w:val="left" w:pos="851"/>
              </w:tabs>
              <w:spacing w:after="0" w:line="276" w:lineRule="auto"/>
              <w:contextualSpacing/>
              <w:jc w:val="both"/>
              <w:rPr>
                <w:rFonts w:ascii="Times New Roman" w:eastAsia="SimSun" w:hAnsi="Times New Roman"/>
                <w:sz w:val="40"/>
                <w:szCs w:val="40"/>
                <w:lang w:eastAsia="zh-CN" w:bidi="hi-IN"/>
              </w:rPr>
            </w:pPr>
            <w:r w:rsidRPr="00C47E16">
              <w:rPr>
                <w:rFonts w:ascii="Times New Roman" w:eastAsia="SimSun" w:hAnsi="Times New Roman"/>
                <w:b/>
                <w:sz w:val="40"/>
                <w:szCs w:val="40"/>
                <w:lang w:eastAsia="zh-CN" w:bidi="hi-IN"/>
              </w:rPr>
              <w:t>Цель.</w:t>
            </w:r>
            <w:r>
              <w:rPr>
                <w:rFonts w:ascii="Times New Roman" w:eastAsia="SimSun" w:hAnsi="Times New Roman"/>
                <w:sz w:val="40"/>
                <w:szCs w:val="40"/>
                <w:lang w:eastAsia="zh-CN" w:bidi="hi-IN"/>
              </w:rPr>
              <w:t xml:space="preserve"> </w:t>
            </w:r>
            <w:r w:rsidRPr="00C47E16">
              <w:rPr>
                <w:rFonts w:ascii="Times New Roman" w:eastAsia="SimSun" w:hAnsi="Times New Roman"/>
                <w:sz w:val="40"/>
                <w:szCs w:val="40"/>
                <w:lang w:eastAsia="zh-CN" w:bidi="hi-IN"/>
              </w:rPr>
              <w:t>Учить взаимодействовать друг с другом, получая о</w:t>
            </w:r>
            <w:r>
              <w:rPr>
                <w:rFonts w:ascii="Times New Roman" w:eastAsia="SimSun" w:hAnsi="Times New Roman"/>
                <w:sz w:val="40"/>
                <w:szCs w:val="40"/>
                <w:lang w:eastAsia="zh-CN" w:bidi="hi-IN"/>
              </w:rPr>
              <w:t>т этого радость и удовольствие.</w:t>
            </w:r>
          </w:p>
          <w:p w:rsidR="00C758BA" w:rsidRDefault="00C758BA" w:rsidP="008140E1">
            <w:pPr>
              <w:spacing w:after="0" w:line="276" w:lineRule="auto"/>
              <w:jc w:val="both"/>
              <w:rPr>
                <w:rFonts w:ascii="Times New Roman" w:eastAsia="SimSun" w:hAnsi="Times New Roman"/>
                <w:sz w:val="40"/>
                <w:szCs w:val="40"/>
                <w:lang w:eastAsia="zh-CN" w:bidi="hi-IN"/>
              </w:rPr>
            </w:pPr>
            <w:r w:rsidRPr="00C47E16">
              <w:rPr>
                <w:rFonts w:ascii="Times New Roman" w:eastAsia="SimSun" w:hAnsi="Times New Roman"/>
                <w:b/>
                <w:sz w:val="40"/>
                <w:szCs w:val="40"/>
                <w:lang w:eastAsia="zh-CN" w:bidi="hi-IN"/>
              </w:rPr>
              <w:t>Ход:</w:t>
            </w:r>
            <w:r>
              <w:rPr>
                <w:rFonts w:ascii="Times New Roman" w:eastAsia="SimSun" w:hAnsi="Times New Roman"/>
                <w:b/>
                <w:sz w:val="40"/>
                <w:szCs w:val="40"/>
                <w:lang w:eastAsia="zh-CN" w:bidi="hi-IN"/>
              </w:rPr>
              <w:t xml:space="preserve"> </w:t>
            </w:r>
            <w:r w:rsidRPr="00C47E16">
              <w:rPr>
                <w:rFonts w:ascii="Times New Roman" w:eastAsia="SimSun" w:hAnsi="Times New Roman"/>
                <w:sz w:val="40"/>
                <w:szCs w:val="40"/>
                <w:lang w:eastAsia="zh-CN" w:bidi="hi-IN"/>
              </w:rPr>
              <w:t>каждый ребенок объявляет себя цветком, затем находит себе другой цветок, для объединения в букет, при этом объясняя, почему сделал именно этот выбор. Затем все “букетики” объединяются в один “букет” и устраивают хоровод цветов.</w:t>
            </w:r>
          </w:p>
          <w:p w:rsidR="00C758BA" w:rsidRDefault="00C758BA" w:rsidP="00C758BA">
            <w:pPr>
              <w:spacing w:after="0"/>
              <w:rPr>
                <w:rFonts w:ascii="Times New Roman" w:eastAsia="SimSun" w:hAnsi="Times New Roman"/>
                <w:sz w:val="40"/>
                <w:szCs w:val="40"/>
                <w:lang w:eastAsia="zh-CN" w:bidi="hi-IN"/>
              </w:rPr>
            </w:pPr>
          </w:p>
          <w:p w:rsidR="00C758BA" w:rsidRDefault="00C758BA" w:rsidP="00C758BA">
            <w:pPr>
              <w:spacing w:after="0"/>
              <w:rPr>
                <w:rFonts w:ascii="Times New Roman" w:eastAsia="SimSun" w:hAnsi="Times New Roman"/>
                <w:sz w:val="40"/>
                <w:szCs w:val="40"/>
                <w:lang w:eastAsia="zh-CN" w:bidi="hi-IN"/>
              </w:rPr>
            </w:pPr>
          </w:p>
          <w:p w:rsidR="00C758BA" w:rsidRDefault="00C758BA" w:rsidP="00C758BA">
            <w:pPr>
              <w:spacing w:after="0"/>
              <w:rPr>
                <w:rFonts w:ascii="Times New Roman" w:eastAsia="SimSun" w:hAnsi="Times New Roman"/>
                <w:sz w:val="40"/>
                <w:szCs w:val="40"/>
                <w:lang w:eastAsia="zh-CN" w:bidi="hi-IN"/>
              </w:rPr>
            </w:pPr>
          </w:p>
          <w:p w:rsidR="00C758BA" w:rsidRDefault="00C758BA" w:rsidP="00C758BA">
            <w:pPr>
              <w:spacing w:after="0"/>
              <w:rPr>
                <w:rFonts w:ascii="Times New Roman" w:eastAsia="SimSun" w:hAnsi="Times New Roman"/>
                <w:sz w:val="40"/>
                <w:szCs w:val="40"/>
                <w:lang w:eastAsia="zh-CN" w:bidi="hi-IN"/>
              </w:rPr>
            </w:pPr>
          </w:p>
          <w:p w:rsidR="00D94A1B" w:rsidRDefault="00D94A1B" w:rsidP="00C758BA">
            <w:pPr>
              <w:spacing w:after="0"/>
              <w:rPr>
                <w:rFonts w:ascii="Times New Roman" w:eastAsia="SimSun" w:hAnsi="Times New Roman"/>
                <w:sz w:val="40"/>
                <w:szCs w:val="40"/>
                <w:lang w:eastAsia="zh-CN" w:bidi="hi-IN"/>
              </w:rPr>
            </w:pPr>
          </w:p>
          <w:p w:rsidR="00C758BA" w:rsidRDefault="00C758BA" w:rsidP="00C758BA">
            <w:pPr>
              <w:spacing w:after="0"/>
              <w:rPr>
                <w:rFonts w:ascii="Times New Roman" w:eastAsia="SimSun" w:hAnsi="Times New Roman"/>
                <w:sz w:val="40"/>
                <w:szCs w:val="40"/>
                <w:lang w:eastAsia="zh-CN" w:bidi="hi-IN"/>
              </w:rPr>
            </w:pPr>
          </w:p>
          <w:p w:rsidR="00C758BA" w:rsidRDefault="00C758BA" w:rsidP="00C758BA">
            <w:pPr>
              <w:spacing w:after="0"/>
              <w:rPr>
                <w:rFonts w:ascii="Times New Roman" w:eastAsia="SimSun" w:hAnsi="Times New Roman"/>
                <w:sz w:val="40"/>
                <w:szCs w:val="40"/>
                <w:lang w:eastAsia="zh-CN" w:bidi="hi-IN"/>
              </w:rPr>
            </w:pPr>
          </w:p>
          <w:p w:rsidR="00C758BA" w:rsidRDefault="00C758BA" w:rsidP="00C758BA">
            <w:pPr>
              <w:spacing w:after="0"/>
              <w:rPr>
                <w:rFonts w:ascii="Times New Roman" w:eastAsia="SimSun" w:hAnsi="Times New Roman"/>
                <w:sz w:val="40"/>
                <w:szCs w:val="40"/>
                <w:lang w:eastAsia="zh-CN" w:bidi="hi-IN"/>
              </w:rPr>
            </w:pPr>
          </w:p>
          <w:p w:rsidR="00C758BA" w:rsidRDefault="00C758BA" w:rsidP="00C758BA">
            <w:pPr>
              <w:spacing w:after="0"/>
              <w:rPr>
                <w:rFonts w:ascii="Times New Roman" w:eastAsia="SimSun" w:hAnsi="Times New Roman"/>
                <w:sz w:val="40"/>
                <w:szCs w:val="40"/>
                <w:lang w:eastAsia="zh-CN" w:bidi="hi-IN"/>
              </w:rPr>
            </w:pPr>
          </w:p>
          <w:p w:rsidR="00C758BA" w:rsidRDefault="00C758BA" w:rsidP="00C758BA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C758BA" w:rsidRDefault="00C758BA" w:rsidP="00C758B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Встреча</w:t>
            </w:r>
          </w:p>
          <w:p w:rsidR="00C758BA" w:rsidRDefault="00C758BA" w:rsidP="008140E1">
            <w:pPr>
              <w:spacing w:after="0" w:line="276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Цель. </w:t>
            </w:r>
            <w:r>
              <w:rPr>
                <w:rFonts w:ascii="Times New Roman" w:hAnsi="Times New Roman"/>
                <w:sz w:val="40"/>
                <w:szCs w:val="40"/>
              </w:rPr>
              <w:t>Развивать коммуникативные способности.</w:t>
            </w:r>
          </w:p>
          <w:p w:rsidR="00C758BA" w:rsidRDefault="00C758BA" w:rsidP="008140E1">
            <w:pPr>
              <w:spacing w:after="0" w:line="276" w:lineRule="auto"/>
              <w:jc w:val="both"/>
              <w:rPr>
                <w:rFonts w:ascii="Times New Roman" w:eastAsia="SimSun" w:hAnsi="Times New Roman"/>
                <w:sz w:val="40"/>
                <w:szCs w:val="40"/>
                <w:lang w:eastAsia="zh-CN" w:bidi="hi-IN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Ход: </w:t>
            </w:r>
            <w:r w:rsidRPr="00BA3224">
              <w:rPr>
                <w:rFonts w:ascii="Times New Roman" w:hAnsi="Times New Roman"/>
                <w:sz w:val="40"/>
                <w:szCs w:val="40"/>
              </w:rPr>
              <w:t>дети разбиваются на пары и рассказывают друг другу о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том, как они утром шли в детский сад.</w:t>
            </w:r>
          </w:p>
          <w:p w:rsidR="00C758BA" w:rsidRDefault="00C758BA" w:rsidP="008140E1">
            <w:pPr>
              <w:spacing w:after="0"/>
              <w:jc w:val="both"/>
              <w:rPr>
                <w:rFonts w:ascii="Times New Roman" w:eastAsia="SimSun" w:hAnsi="Times New Roman"/>
                <w:sz w:val="40"/>
                <w:szCs w:val="40"/>
                <w:lang w:eastAsia="zh-CN" w:bidi="hi-IN"/>
              </w:rPr>
            </w:pPr>
          </w:p>
          <w:p w:rsidR="00C758BA" w:rsidRDefault="00C758BA" w:rsidP="00C758BA">
            <w:pPr>
              <w:spacing w:after="0"/>
              <w:rPr>
                <w:rFonts w:ascii="Times New Roman" w:eastAsia="SimSun" w:hAnsi="Times New Roman"/>
                <w:sz w:val="40"/>
                <w:szCs w:val="40"/>
                <w:lang w:eastAsia="zh-CN" w:bidi="hi-IN"/>
              </w:rPr>
            </w:pPr>
          </w:p>
          <w:p w:rsidR="00C758BA" w:rsidRDefault="00C758BA" w:rsidP="00C758BA">
            <w:pPr>
              <w:spacing w:after="0"/>
              <w:rPr>
                <w:rFonts w:ascii="Times New Roman" w:eastAsia="SimSun" w:hAnsi="Times New Roman"/>
                <w:sz w:val="40"/>
                <w:szCs w:val="40"/>
                <w:lang w:eastAsia="zh-CN" w:bidi="hi-IN"/>
              </w:rPr>
            </w:pPr>
          </w:p>
          <w:p w:rsidR="00C758BA" w:rsidRDefault="00C758BA" w:rsidP="00C758BA">
            <w:pPr>
              <w:spacing w:after="0"/>
              <w:rPr>
                <w:rFonts w:ascii="Times New Roman" w:eastAsia="SimSun" w:hAnsi="Times New Roman"/>
                <w:sz w:val="40"/>
                <w:szCs w:val="40"/>
                <w:lang w:eastAsia="zh-CN" w:bidi="hi-IN"/>
              </w:rPr>
            </w:pPr>
          </w:p>
          <w:p w:rsidR="00C758BA" w:rsidRDefault="00C758BA" w:rsidP="00C758BA">
            <w:pPr>
              <w:spacing w:after="0"/>
              <w:rPr>
                <w:rFonts w:ascii="Times New Roman" w:eastAsia="SimSun" w:hAnsi="Times New Roman"/>
                <w:sz w:val="40"/>
                <w:szCs w:val="40"/>
                <w:lang w:eastAsia="zh-CN" w:bidi="hi-IN"/>
              </w:rPr>
            </w:pPr>
          </w:p>
          <w:p w:rsidR="00C758BA" w:rsidRDefault="00C758BA" w:rsidP="00C758BA">
            <w:pPr>
              <w:spacing w:after="0"/>
              <w:rPr>
                <w:rFonts w:ascii="Times New Roman" w:eastAsia="SimSun" w:hAnsi="Times New Roman"/>
                <w:sz w:val="40"/>
                <w:szCs w:val="40"/>
                <w:lang w:eastAsia="zh-CN" w:bidi="hi-IN"/>
              </w:rPr>
            </w:pPr>
          </w:p>
          <w:p w:rsidR="00C758BA" w:rsidRPr="00176F55" w:rsidRDefault="00C758BA" w:rsidP="00C758BA">
            <w:pPr>
              <w:spacing w:after="0"/>
              <w:rPr>
                <w:rFonts w:ascii="Times New Roman" w:eastAsia="SimSun" w:hAnsi="Times New Roman"/>
                <w:sz w:val="44"/>
                <w:szCs w:val="44"/>
                <w:lang w:eastAsia="zh-CN" w:bidi="hi-IN"/>
              </w:rPr>
            </w:pPr>
          </w:p>
          <w:p w:rsidR="00C758BA" w:rsidRPr="00176F55" w:rsidRDefault="00C758BA" w:rsidP="00C758BA">
            <w:pPr>
              <w:spacing w:after="0"/>
              <w:rPr>
                <w:rFonts w:ascii="Times New Roman" w:eastAsia="SimSun" w:hAnsi="Times New Roman"/>
                <w:sz w:val="57"/>
                <w:szCs w:val="57"/>
                <w:lang w:eastAsia="zh-CN" w:bidi="hi-IN"/>
              </w:rPr>
            </w:pPr>
          </w:p>
          <w:p w:rsidR="00C758BA" w:rsidRDefault="00C758BA" w:rsidP="00C758BA">
            <w:pPr>
              <w:spacing w:after="0"/>
              <w:rPr>
                <w:rFonts w:ascii="Times New Roman" w:eastAsia="SimSun" w:hAnsi="Times New Roman"/>
                <w:sz w:val="40"/>
                <w:szCs w:val="40"/>
                <w:lang w:eastAsia="zh-CN" w:bidi="hi-IN"/>
              </w:rPr>
            </w:pPr>
          </w:p>
          <w:p w:rsidR="00C758BA" w:rsidRDefault="00C758BA" w:rsidP="00C758BA">
            <w:pPr>
              <w:spacing w:after="0"/>
              <w:rPr>
                <w:rFonts w:ascii="Times New Roman" w:eastAsia="SimSun" w:hAnsi="Times New Roman"/>
                <w:sz w:val="40"/>
                <w:szCs w:val="40"/>
                <w:lang w:eastAsia="zh-CN" w:bidi="hi-IN"/>
              </w:rPr>
            </w:pPr>
          </w:p>
          <w:p w:rsidR="00C758BA" w:rsidRDefault="00C758BA" w:rsidP="00C758BA">
            <w:pPr>
              <w:spacing w:after="0"/>
              <w:rPr>
                <w:rFonts w:ascii="Times New Roman" w:eastAsia="SimSun" w:hAnsi="Times New Roman"/>
                <w:sz w:val="40"/>
                <w:szCs w:val="40"/>
                <w:lang w:eastAsia="zh-CN" w:bidi="hi-IN"/>
              </w:rPr>
            </w:pPr>
          </w:p>
          <w:p w:rsidR="00D94A1B" w:rsidRDefault="00D94A1B" w:rsidP="00C758BA">
            <w:pPr>
              <w:spacing w:after="0"/>
              <w:rPr>
                <w:rFonts w:ascii="Times New Roman" w:eastAsia="SimSun" w:hAnsi="Times New Roman"/>
                <w:sz w:val="40"/>
                <w:szCs w:val="40"/>
                <w:lang w:eastAsia="zh-CN" w:bidi="hi-IN"/>
              </w:rPr>
            </w:pPr>
          </w:p>
          <w:p w:rsidR="00C758BA" w:rsidRDefault="00D94A1B" w:rsidP="008140E1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Скульптор</w:t>
            </w:r>
          </w:p>
          <w:p w:rsidR="00C758BA" w:rsidRDefault="00C758BA" w:rsidP="00D94A1B">
            <w:pPr>
              <w:spacing w:after="0" w:line="276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Цель. </w:t>
            </w:r>
            <w:r>
              <w:rPr>
                <w:rFonts w:ascii="Times New Roman" w:hAnsi="Times New Roman"/>
                <w:sz w:val="40"/>
                <w:szCs w:val="40"/>
              </w:rPr>
              <w:t>Учить договариваться и взаимодействовать в группе сверстников.</w:t>
            </w:r>
          </w:p>
          <w:p w:rsidR="00C758BA" w:rsidRDefault="00C758BA" w:rsidP="00D94A1B">
            <w:pPr>
              <w:spacing w:after="0" w:line="276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Ход: </w:t>
            </w:r>
            <w:r>
              <w:rPr>
                <w:rFonts w:ascii="Times New Roman" w:hAnsi="Times New Roman"/>
                <w:sz w:val="40"/>
                <w:szCs w:val="40"/>
              </w:rPr>
              <w:t>один ребенок – скульптор, трое – пятеро детей – глина. Скульптор «лепит» композицию из «глины», расставляя фигуры по задуманному проекту. Остальные помогают, затем вместе дают название «композиции».</w:t>
            </w:r>
          </w:p>
          <w:p w:rsidR="00D94A1B" w:rsidRDefault="00D94A1B" w:rsidP="00C758BA">
            <w:pPr>
              <w:spacing w:after="0"/>
            </w:pPr>
          </w:p>
          <w:p w:rsidR="00D94A1B" w:rsidRDefault="00D94A1B" w:rsidP="00C758BA">
            <w:pPr>
              <w:spacing w:after="0"/>
            </w:pPr>
          </w:p>
          <w:p w:rsidR="00D94A1B" w:rsidRDefault="00D94A1B" w:rsidP="00C758BA">
            <w:pPr>
              <w:spacing w:after="0"/>
            </w:pPr>
          </w:p>
          <w:p w:rsidR="00D94A1B" w:rsidRDefault="00D94A1B" w:rsidP="00C758BA">
            <w:pPr>
              <w:spacing w:after="0"/>
            </w:pPr>
          </w:p>
          <w:p w:rsidR="00D94A1B" w:rsidRPr="008140E1" w:rsidRDefault="00D94A1B" w:rsidP="00C758BA">
            <w:pPr>
              <w:spacing w:after="0"/>
              <w:rPr>
                <w:sz w:val="24"/>
                <w:szCs w:val="24"/>
              </w:rPr>
            </w:pPr>
          </w:p>
          <w:p w:rsidR="00D94A1B" w:rsidRPr="008140E1" w:rsidRDefault="00D94A1B" w:rsidP="00C758BA">
            <w:pPr>
              <w:spacing w:after="0"/>
              <w:rPr>
                <w:sz w:val="28"/>
                <w:szCs w:val="28"/>
              </w:rPr>
            </w:pPr>
          </w:p>
          <w:p w:rsidR="00D94A1B" w:rsidRDefault="00D94A1B" w:rsidP="00C758BA">
            <w:pPr>
              <w:spacing w:after="0"/>
            </w:pPr>
          </w:p>
          <w:p w:rsidR="00C758BA" w:rsidRPr="00176F55" w:rsidRDefault="00C758BA" w:rsidP="00C758BA">
            <w:pPr>
              <w:spacing w:after="0"/>
              <w:rPr>
                <w:sz w:val="56"/>
                <w:szCs w:val="56"/>
              </w:rPr>
            </w:pPr>
          </w:p>
          <w:p w:rsidR="00D94A1B" w:rsidRPr="00D94A1B" w:rsidRDefault="00D94A1B" w:rsidP="00D94A1B">
            <w:pPr>
              <w:rPr>
                <w:rFonts w:ascii="Times New Roman" w:hAnsi="Times New Roman"/>
                <w:b/>
                <w:sz w:val="33"/>
                <w:szCs w:val="33"/>
              </w:rPr>
            </w:pPr>
          </w:p>
          <w:p w:rsidR="00D94A1B" w:rsidRDefault="00D94A1B" w:rsidP="00D94A1B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D94A1B" w:rsidRDefault="00D94A1B" w:rsidP="00D94A1B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D94A1B" w:rsidRDefault="00D94A1B" w:rsidP="00D94A1B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D94A1B" w:rsidRDefault="00D94A1B" w:rsidP="00D94A1B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D94A1B" w:rsidRPr="00603EEA" w:rsidRDefault="00D94A1B" w:rsidP="00D94A1B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03EEA">
              <w:rPr>
                <w:rFonts w:ascii="Times New Roman" w:hAnsi="Times New Roman"/>
                <w:b/>
                <w:sz w:val="40"/>
                <w:szCs w:val="40"/>
              </w:rPr>
              <w:t>Приятно познакомиться</w:t>
            </w:r>
          </w:p>
          <w:p w:rsidR="00D94A1B" w:rsidRDefault="00D94A1B" w:rsidP="008140E1">
            <w:pPr>
              <w:spacing w:after="0" w:line="276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603EEA">
              <w:rPr>
                <w:rFonts w:ascii="Times New Roman" w:hAnsi="Times New Roman"/>
                <w:b/>
                <w:sz w:val="40"/>
                <w:szCs w:val="40"/>
              </w:rPr>
              <w:t>Цель.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Учить дошкольников представлять себя коллективу сверстников и педагогов.</w:t>
            </w:r>
          </w:p>
          <w:p w:rsidR="00D94A1B" w:rsidRDefault="00D94A1B" w:rsidP="008140E1">
            <w:pPr>
              <w:spacing w:after="0" w:line="276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603EEA">
              <w:rPr>
                <w:rFonts w:ascii="Times New Roman" w:hAnsi="Times New Roman"/>
                <w:b/>
                <w:sz w:val="40"/>
                <w:szCs w:val="40"/>
              </w:rPr>
              <w:t>Ход: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педагог предлагает ребенку представить себя так, как ему нравится, как называют его дома или как он хотел бы, чтобы его называли в группе.</w:t>
            </w:r>
          </w:p>
          <w:p w:rsidR="00D94A1B" w:rsidRDefault="00D94A1B" w:rsidP="008140E1">
            <w:pPr>
              <w:spacing w:after="0" w:line="276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  <w:p w:rsidR="00D94A1B" w:rsidRDefault="00D94A1B" w:rsidP="00D94A1B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  <w:p w:rsidR="00D94A1B" w:rsidRDefault="00D94A1B" w:rsidP="00D94A1B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  <w:p w:rsidR="00D94A1B" w:rsidRDefault="00D94A1B" w:rsidP="00D94A1B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  <w:p w:rsidR="00D94A1B" w:rsidRDefault="00D94A1B" w:rsidP="00D94A1B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  <w:p w:rsidR="00D94A1B" w:rsidRDefault="00D94A1B" w:rsidP="00D94A1B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  <w:p w:rsidR="00D94A1B" w:rsidRPr="00ED70E4" w:rsidRDefault="00D94A1B" w:rsidP="00D94A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70E4" w:rsidRDefault="00ED70E4" w:rsidP="00D94A1B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  <w:p w:rsidR="00D94A1B" w:rsidRDefault="00D94A1B" w:rsidP="00D94A1B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  <w:p w:rsidR="00D94A1B" w:rsidRDefault="00D94A1B" w:rsidP="00D94A1B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  <w:p w:rsidR="00D94A1B" w:rsidRDefault="00D94A1B" w:rsidP="00D94A1B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  <w:p w:rsidR="00D94A1B" w:rsidRDefault="00D94A1B" w:rsidP="00D94A1B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  <w:p w:rsidR="00D94A1B" w:rsidRPr="00603EEA" w:rsidRDefault="00D94A1B" w:rsidP="008140E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03EEA">
              <w:rPr>
                <w:rFonts w:ascii="Times New Roman" w:hAnsi="Times New Roman"/>
                <w:b/>
                <w:sz w:val="40"/>
                <w:szCs w:val="40"/>
              </w:rPr>
              <w:t>Цветик – семицветик</w:t>
            </w:r>
          </w:p>
          <w:p w:rsidR="00D94A1B" w:rsidRDefault="00D94A1B" w:rsidP="008140E1">
            <w:pPr>
              <w:spacing w:after="0" w:line="276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603EEA">
              <w:rPr>
                <w:rFonts w:ascii="Times New Roman" w:hAnsi="Times New Roman"/>
                <w:b/>
                <w:sz w:val="40"/>
                <w:szCs w:val="40"/>
              </w:rPr>
              <w:t>Цель.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Учить выражать свою индивидуальность, представлять себя другим детям в группе.</w:t>
            </w:r>
          </w:p>
          <w:p w:rsidR="00D94A1B" w:rsidRDefault="00D94A1B" w:rsidP="008140E1">
            <w:pPr>
              <w:spacing w:after="0" w:line="276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603EEA">
              <w:rPr>
                <w:rFonts w:ascii="Times New Roman" w:hAnsi="Times New Roman"/>
                <w:b/>
                <w:sz w:val="40"/>
                <w:szCs w:val="40"/>
              </w:rPr>
              <w:t>Ход: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каждому ребенку предлагается представить себя лепестком «волшебного цветка». Педагог «поливает» цветок и говорит доброжелательные слова, цветок «распускается» и каждый рассказывает о себе: где и с кем растет, как чувствует</w:t>
            </w:r>
            <w:r w:rsidR="008140E1">
              <w:rPr>
                <w:rFonts w:ascii="Times New Roman" w:hAnsi="Times New Roman"/>
                <w:sz w:val="40"/>
                <w:szCs w:val="40"/>
              </w:rPr>
              <w:t xml:space="preserve"> себя, о чем мечтает.</w:t>
            </w:r>
          </w:p>
          <w:p w:rsidR="00D94A1B" w:rsidRDefault="00D94A1B" w:rsidP="008140E1">
            <w:pPr>
              <w:spacing w:after="0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  <w:p w:rsidR="00D94A1B" w:rsidRDefault="00D94A1B" w:rsidP="00D94A1B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  <w:p w:rsidR="00D94A1B" w:rsidRDefault="00D94A1B" w:rsidP="00D94A1B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  <w:p w:rsidR="00D94A1B" w:rsidRPr="008140E1" w:rsidRDefault="00D94A1B" w:rsidP="00D94A1B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  <w:p w:rsidR="00D94A1B" w:rsidRPr="008140E1" w:rsidRDefault="00D94A1B" w:rsidP="00D94A1B">
            <w:pPr>
              <w:spacing w:after="0"/>
              <w:rPr>
                <w:sz w:val="36"/>
                <w:szCs w:val="36"/>
              </w:rPr>
            </w:pPr>
          </w:p>
          <w:p w:rsidR="00D94A1B" w:rsidRPr="008140E1" w:rsidRDefault="00D94A1B" w:rsidP="00D94A1B">
            <w:pPr>
              <w:spacing w:after="0"/>
              <w:rPr>
                <w:sz w:val="28"/>
                <w:szCs w:val="28"/>
              </w:rPr>
            </w:pPr>
          </w:p>
          <w:p w:rsidR="00D94A1B" w:rsidRPr="00ED70E4" w:rsidRDefault="00D94A1B" w:rsidP="00D94A1B">
            <w:pPr>
              <w:spacing w:after="0"/>
              <w:rPr>
                <w:sz w:val="40"/>
                <w:szCs w:val="40"/>
              </w:rPr>
            </w:pPr>
          </w:p>
          <w:p w:rsidR="00D94A1B" w:rsidRPr="00ED70E4" w:rsidRDefault="00D94A1B" w:rsidP="00D94A1B">
            <w:pPr>
              <w:spacing w:after="0"/>
              <w:rPr>
                <w:sz w:val="40"/>
                <w:szCs w:val="40"/>
              </w:rPr>
            </w:pPr>
          </w:p>
          <w:p w:rsidR="00ED70E4" w:rsidRDefault="00ED70E4" w:rsidP="00D94A1B">
            <w:pPr>
              <w:spacing w:after="0"/>
              <w:rPr>
                <w:sz w:val="40"/>
                <w:szCs w:val="40"/>
              </w:rPr>
            </w:pPr>
          </w:p>
          <w:p w:rsidR="00ED70E4" w:rsidRPr="008140E1" w:rsidRDefault="00ED70E4" w:rsidP="00D94A1B">
            <w:pPr>
              <w:spacing w:after="0"/>
              <w:rPr>
                <w:sz w:val="44"/>
                <w:szCs w:val="44"/>
              </w:rPr>
            </w:pPr>
          </w:p>
          <w:p w:rsidR="00D94A1B" w:rsidRPr="00C80490" w:rsidRDefault="00D94A1B" w:rsidP="008140E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80490">
              <w:rPr>
                <w:rFonts w:ascii="Times New Roman" w:hAnsi="Times New Roman"/>
                <w:b/>
                <w:sz w:val="40"/>
                <w:szCs w:val="40"/>
              </w:rPr>
              <w:t>Любимая игрушка</w:t>
            </w:r>
          </w:p>
          <w:p w:rsidR="00D94A1B" w:rsidRDefault="00D94A1B" w:rsidP="008140E1">
            <w:pPr>
              <w:spacing w:after="0" w:line="276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C80490">
              <w:rPr>
                <w:rFonts w:ascii="Times New Roman" w:hAnsi="Times New Roman"/>
                <w:b/>
                <w:sz w:val="40"/>
                <w:szCs w:val="40"/>
              </w:rPr>
              <w:t>Цель.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Развивать умение слушать друг друга; описывать любимую игрушку, отмечая ее настроение, поведение, образ жизни.</w:t>
            </w:r>
          </w:p>
          <w:p w:rsidR="00D94A1B" w:rsidRDefault="00D94A1B" w:rsidP="008140E1">
            <w:pPr>
              <w:spacing w:after="0" w:line="276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C80490">
              <w:rPr>
                <w:rFonts w:ascii="Times New Roman" w:hAnsi="Times New Roman"/>
                <w:b/>
                <w:sz w:val="40"/>
                <w:szCs w:val="40"/>
              </w:rPr>
              <w:t>Цель: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каждый ребенок описывает свою любимую игрушку, не называя её. Остальные, по описанию, отгадывают, что это за</w:t>
            </w:r>
            <w:r w:rsidR="00ED70E4">
              <w:rPr>
                <w:rFonts w:ascii="Times New Roman" w:hAnsi="Times New Roman"/>
                <w:sz w:val="40"/>
                <w:szCs w:val="40"/>
              </w:rPr>
              <w:t xml:space="preserve"> игрушка.</w:t>
            </w:r>
          </w:p>
          <w:p w:rsidR="00ED70E4" w:rsidRDefault="00ED70E4" w:rsidP="00D94A1B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  <w:p w:rsidR="00ED70E4" w:rsidRDefault="00ED70E4" w:rsidP="00D94A1B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  <w:p w:rsidR="00ED70E4" w:rsidRPr="008140E1" w:rsidRDefault="00ED70E4" w:rsidP="00D94A1B">
            <w:pPr>
              <w:spacing w:after="0"/>
              <w:rPr>
                <w:rFonts w:ascii="Times New Roman" w:hAnsi="Times New Roman"/>
                <w:sz w:val="48"/>
                <w:szCs w:val="48"/>
              </w:rPr>
            </w:pPr>
          </w:p>
          <w:p w:rsidR="00ED70E4" w:rsidRPr="00176F55" w:rsidRDefault="00ED70E4" w:rsidP="00D94A1B">
            <w:pPr>
              <w:spacing w:after="0"/>
              <w:rPr>
                <w:rFonts w:ascii="Times New Roman" w:hAnsi="Times New Roman"/>
                <w:sz w:val="52"/>
                <w:szCs w:val="52"/>
              </w:rPr>
            </w:pPr>
          </w:p>
          <w:p w:rsidR="00ED70E4" w:rsidRPr="00176F55" w:rsidRDefault="00ED70E4" w:rsidP="00D94A1B">
            <w:pPr>
              <w:spacing w:after="0"/>
              <w:rPr>
                <w:rFonts w:ascii="Times New Roman" w:hAnsi="Times New Roman"/>
                <w:sz w:val="48"/>
                <w:szCs w:val="48"/>
              </w:rPr>
            </w:pPr>
          </w:p>
          <w:p w:rsidR="00ED70E4" w:rsidRDefault="00ED70E4" w:rsidP="00D94A1B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  <w:p w:rsidR="00ED70E4" w:rsidRDefault="00ED70E4" w:rsidP="00D94A1B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  <w:p w:rsidR="00ED70E4" w:rsidRDefault="00ED70E4" w:rsidP="00D94A1B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  <w:p w:rsidR="00ED70E4" w:rsidRDefault="00ED70E4" w:rsidP="00D94A1B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  <w:p w:rsidR="00ED70E4" w:rsidRDefault="00ED70E4" w:rsidP="00D94A1B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  <w:p w:rsidR="00ED70E4" w:rsidRPr="00C80490" w:rsidRDefault="00ED70E4" w:rsidP="00ED70E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80490">
              <w:rPr>
                <w:rFonts w:ascii="Times New Roman" w:hAnsi="Times New Roman"/>
                <w:b/>
                <w:sz w:val="40"/>
                <w:szCs w:val="40"/>
              </w:rPr>
              <w:t>Что я чувствую, угадай!</w:t>
            </w:r>
          </w:p>
          <w:p w:rsidR="00ED70E4" w:rsidRDefault="00ED70E4" w:rsidP="008140E1">
            <w:pPr>
              <w:spacing w:after="0" w:line="276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C80490">
              <w:rPr>
                <w:rFonts w:ascii="Times New Roman" w:hAnsi="Times New Roman"/>
                <w:b/>
                <w:sz w:val="40"/>
                <w:szCs w:val="40"/>
              </w:rPr>
              <w:t>Цель.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Учить передавать различные эмоциональные состояния невербальным способом.</w:t>
            </w:r>
          </w:p>
          <w:p w:rsidR="00ED70E4" w:rsidRDefault="00ED70E4" w:rsidP="008140E1">
            <w:pPr>
              <w:spacing w:after="0" w:line="276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C80490">
              <w:rPr>
                <w:rFonts w:ascii="Times New Roman" w:hAnsi="Times New Roman"/>
                <w:b/>
                <w:sz w:val="40"/>
                <w:szCs w:val="40"/>
              </w:rPr>
              <w:t>Ход: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дети становятся в круг, и «по цепочке» передают друг другу различные эмоциональные состояния с помощью мимики, жестов. По завершении круга все обсуждают, что они чувствовали при этом.</w:t>
            </w:r>
          </w:p>
          <w:p w:rsidR="00ED70E4" w:rsidRPr="00176F55" w:rsidRDefault="00ED70E4" w:rsidP="00ED70E4">
            <w:pPr>
              <w:spacing w:after="0"/>
              <w:rPr>
                <w:rFonts w:ascii="Times New Roman" w:hAnsi="Times New Roman"/>
                <w:sz w:val="48"/>
                <w:szCs w:val="48"/>
              </w:rPr>
            </w:pPr>
          </w:p>
          <w:p w:rsidR="00ED70E4" w:rsidRDefault="00ED70E4" w:rsidP="00ED70E4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  <w:p w:rsidR="00ED70E4" w:rsidRPr="00176F55" w:rsidRDefault="00ED70E4" w:rsidP="00ED70E4">
            <w:pPr>
              <w:spacing w:after="0"/>
              <w:rPr>
                <w:rFonts w:ascii="Times New Roman" w:hAnsi="Times New Roman"/>
                <w:sz w:val="56"/>
                <w:szCs w:val="56"/>
              </w:rPr>
            </w:pPr>
          </w:p>
          <w:p w:rsidR="00ED70E4" w:rsidRPr="00ED70E4" w:rsidRDefault="00ED70E4" w:rsidP="00ED70E4">
            <w:pPr>
              <w:spacing w:after="0"/>
              <w:rPr>
                <w:rFonts w:ascii="Times New Roman" w:hAnsi="Times New Roman"/>
                <w:sz w:val="52"/>
                <w:szCs w:val="52"/>
              </w:rPr>
            </w:pPr>
          </w:p>
          <w:p w:rsidR="00ED70E4" w:rsidRDefault="00ED70E4" w:rsidP="00ED70E4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  <w:p w:rsidR="00ED70E4" w:rsidRDefault="00ED70E4" w:rsidP="00ED70E4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  <w:p w:rsidR="00ED70E4" w:rsidRDefault="00ED70E4" w:rsidP="00ED70E4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  <w:p w:rsidR="00ED70E4" w:rsidRDefault="00ED70E4" w:rsidP="00ED70E4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  <w:p w:rsidR="00ED70E4" w:rsidRDefault="00ED70E4" w:rsidP="00ED70E4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  <w:p w:rsidR="00ED70E4" w:rsidRDefault="00ED70E4" w:rsidP="00ED70E4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  <w:p w:rsidR="00ED70E4" w:rsidRPr="003D4571" w:rsidRDefault="00ED70E4" w:rsidP="00ED70E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3D4571">
              <w:rPr>
                <w:rFonts w:ascii="Times New Roman" w:hAnsi="Times New Roman"/>
                <w:b/>
                <w:sz w:val="40"/>
                <w:szCs w:val="40"/>
              </w:rPr>
              <w:t>Доброжелательный трон</w:t>
            </w:r>
          </w:p>
          <w:p w:rsidR="00ED70E4" w:rsidRDefault="00ED70E4" w:rsidP="008140E1">
            <w:pPr>
              <w:spacing w:after="0" w:line="276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3D4571">
              <w:rPr>
                <w:rFonts w:ascii="Times New Roman" w:hAnsi="Times New Roman"/>
                <w:b/>
                <w:sz w:val="40"/>
                <w:szCs w:val="40"/>
              </w:rPr>
              <w:t>Цель.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Воспитывать умение быть ласковым, анализировать в речи детей нежные, ласковые слова.</w:t>
            </w:r>
          </w:p>
          <w:p w:rsidR="00ED70E4" w:rsidRDefault="00ED70E4" w:rsidP="008140E1">
            <w:pPr>
              <w:spacing w:after="0" w:line="276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3D4571">
              <w:rPr>
                <w:rFonts w:ascii="Times New Roman" w:hAnsi="Times New Roman"/>
                <w:b/>
                <w:sz w:val="40"/>
                <w:szCs w:val="40"/>
              </w:rPr>
              <w:t>Ход: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каждый ребенок может стать королем или королевой, когда садится на «доброжелательный трон». Остальные говорят о нем добрые, ласковые слова.</w:t>
            </w:r>
          </w:p>
          <w:p w:rsidR="00ED70E4" w:rsidRDefault="00ED70E4" w:rsidP="00ED70E4">
            <w:pPr>
              <w:spacing w:after="0" w:line="276" w:lineRule="auto"/>
              <w:rPr>
                <w:rFonts w:ascii="Times New Roman" w:hAnsi="Times New Roman"/>
                <w:sz w:val="40"/>
                <w:szCs w:val="40"/>
              </w:rPr>
            </w:pPr>
          </w:p>
          <w:p w:rsidR="00ED70E4" w:rsidRDefault="00ED70E4" w:rsidP="00ED70E4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  <w:p w:rsidR="00ED70E4" w:rsidRDefault="00ED70E4" w:rsidP="00ED70E4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  <w:p w:rsidR="00ED70E4" w:rsidRDefault="00ED70E4" w:rsidP="00ED70E4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  <w:p w:rsidR="00ED70E4" w:rsidRDefault="00ED70E4" w:rsidP="00ED70E4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  <w:p w:rsidR="00ED70E4" w:rsidRDefault="00ED70E4" w:rsidP="00ED70E4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  <w:p w:rsidR="00ED70E4" w:rsidRDefault="00ED70E4" w:rsidP="00ED70E4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  <w:p w:rsidR="00ED70E4" w:rsidRDefault="00ED70E4" w:rsidP="00ED70E4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  <w:p w:rsidR="00ED70E4" w:rsidRDefault="00ED70E4" w:rsidP="00ED70E4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  <w:p w:rsidR="00ED70E4" w:rsidRDefault="00ED70E4" w:rsidP="00ED70E4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  <w:p w:rsidR="00ED70E4" w:rsidRDefault="00ED70E4" w:rsidP="00ED70E4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  <w:p w:rsidR="00ED70E4" w:rsidRDefault="00ED70E4" w:rsidP="00ED70E4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  <w:p w:rsidR="00ED70E4" w:rsidRPr="003D4571" w:rsidRDefault="00ED70E4" w:rsidP="008140E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3D4571">
              <w:rPr>
                <w:rFonts w:ascii="Times New Roman" w:hAnsi="Times New Roman"/>
                <w:b/>
                <w:sz w:val="40"/>
                <w:szCs w:val="40"/>
              </w:rPr>
              <w:t>Назови ласково</w:t>
            </w:r>
          </w:p>
          <w:p w:rsidR="00ED70E4" w:rsidRDefault="00ED70E4" w:rsidP="008140E1">
            <w:pPr>
              <w:spacing w:after="0" w:line="276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3D4571">
              <w:rPr>
                <w:rFonts w:ascii="Times New Roman" w:hAnsi="Times New Roman"/>
                <w:b/>
                <w:sz w:val="40"/>
                <w:szCs w:val="40"/>
              </w:rPr>
              <w:t>Цель.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Воспитывать доброжелательное отношение детей друг к другу.</w:t>
            </w:r>
          </w:p>
          <w:p w:rsidR="00ED70E4" w:rsidRDefault="00ED70E4" w:rsidP="008140E1">
            <w:pPr>
              <w:spacing w:after="0" w:line="276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3D4571">
              <w:rPr>
                <w:rFonts w:ascii="Times New Roman" w:hAnsi="Times New Roman"/>
                <w:b/>
                <w:sz w:val="40"/>
                <w:szCs w:val="40"/>
              </w:rPr>
              <w:t>Ход: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дети становятся в круг, педагог предлагает каждому ребенку бросить мяч одному из детей, стоявших в кругу, при  этом назвав его ласково по имени.</w:t>
            </w:r>
          </w:p>
          <w:p w:rsidR="00ED70E4" w:rsidRDefault="00ED70E4" w:rsidP="008140E1">
            <w:pPr>
              <w:spacing w:after="0" w:line="276" w:lineRule="auto"/>
              <w:rPr>
                <w:rFonts w:ascii="Times New Roman" w:hAnsi="Times New Roman"/>
                <w:sz w:val="40"/>
                <w:szCs w:val="40"/>
              </w:rPr>
            </w:pPr>
          </w:p>
          <w:p w:rsidR="00ED70E4" w:rsidRDefault="00ED70E4" w:rsidP="00ED70E4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  <w:p w:rsidR="00ED70E4" w:rsidRDefault="00ED70E4" w:rsidP="00ED70E4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  <w:p w:rsidR="00ED70E4" w:rsidRDefault="00ED70E4" w:rsidP="00ED70E4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  <w:p w:rsidR="00ED70E4" w:rsidRPr="008140E1" w:rsidRDefault="00ED70E4" w:rsidP="00ED70E4">
            <w:pPr>
              <w:spacing w:after="0"/>
              <w:rPr>
                <w:rFonts w:ascii="Times New Roman" w:hAnsi="Times New Roman"/>
                <w:sz w:val="48"/>
                <w:szCs w:val="48"/>
              </w:rPr>
            </w:pPr>
          </w:p>
          <w:p w:rsidR="00ED70E4" w:rsidRPr="00ED70E4" w:rsidRDefault="00ED70E4" w:rsidP="00ED70E4">
            <w:pPr>
              <w:spacing w:after="0"/>
              <w:rPr>
                <w:rFonts w:ascii="Times New Roman" w:hAnsi="Times New Roman"/>
                <w:sz w:val="72"/>
                <w:szCs w:val="72"/>
              </w:rPr>
            </w:pPr>
          </w:p>
          <w:p w:rsidR="00ED70E4" w:rsidRDefault="00ED70E4" w:rsidP="00ED70E4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  <w:p w:rsidR="00ED70E4" w:rsidRDefault="00ED70E4" w:rsidP="00ED70E4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  <w:p w:rsidR="00ED70E4" w:rsidRPr="00ED70E4" w:rsidRDefault="00ED70E4" w:rsidP="00ED70E4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</w:p>
          <w:p w:rsidR="00ED70E4" w:rsidRDefault="00ED70E4" w:rsidP="00ED70E4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  <w:p w:rsidR="00ED70E4" w:rsidRDefault="00ED70E4" w:rsidP="00ED70E4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  <w:p w:rsidR="00ED70E4" w:rsidRPr="00E66594" w:rsidRDefault="00ED70E4" w:rsidP="00ED70E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E66594">
              <w:rPr>
                <w:rFonts w:ascii="Times New Roman" w:hAnsi="Times New Roman"/>
                <w:b/>
                <w:sz w:val="40"/>
                <w:szCs w:val="40"/>
              </w:rPr>
              <w:t>Беседа в кругу друзей</w:t>
            </w:r>
          </w:p>
          <w:p w:rsidR="00ED70E4" w:rsidRDefault="00ED70E4" w:rsidP="008140E1">
            <w:pPr>
              <w:spacing w:after="0" w:line="276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E66594">
              <w:rPr>
                <w:rFonts w:ascii="Times New Roman" w:hAnsi="Times New Roman"/>
                <w:b/>
                <w:sz w:val="40"/>
                <w:szCs w:val="40"/>
              </w:rPr>
              <w:t>Цель.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Развивать умения вступать в процесс общения и ориентироваться в партнерах и ситуациях общения.</w:t>
            </w:r>
          </w:p>
          <w:p w:rsidR="00ED70E4" w:rsidRDefault="00ED70E4" w:rsidP="008140E1">
            <w:pPr>
              <w:spacing w:after="0" w:line="276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E66594">
              <w:rPr>
                <w:rFonts w:ascii="Times New Roman" w:hAnsi="Times New Roman"/>
                <w:b/>
                <w:sz w:val="40"/>
                <w:szCs w:val="40"/>
              </w:rPr>
              <w:t>Ход: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дети садятся в круг. Педагог начинает рассказ: «Сегодня первый день осени…» его рассказ подхватывает ребенок, который сидит рядом и так продолжается по кругу.</w:t>
            </w:r>
          </w:p>
          <w:p w:rsidR="00ED70E4" w:rsidRDefault="00ED70E4" w:rsidP="00ED70E4">
            <w:pPr>
              <w:spacing w:after="0" w:line="276" w:lineRule="auto"/>
              <w:rPr>
                <w:rFonts w:ascii="Times New Roman" w:hAnsi="Times New Roman"/>
                <w:sz w:val="40"/>
                <w:szCs w:val="40"/>
              </w:rPr>
            </w:pPr>
          </w:p>
          <w:p w:rsidR="00ED70E4" w:rsidRDefault="00ED70E4" w:rsidP="00ED70E4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  <w:p w:rsidR="00ED70E4" w:rsidRDefault="00ED70E4" w:rsidP="00ED70E4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  <w:p w:rsidR="00ED70E4" w:rsidRDefault="00ED70E4" w:rsidP="00ED70E4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  <w:p w:rsidR="00ED70E4" w:rsidRDefault="00ED70E4" w:rsidP="00ED70E4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  <w:p w:rsidR="00ED70E4" w:rsidRDefault="00ED70E4" w:rsidP="00ED70E4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  <w:p w:rsidR="00ED70E4" w:rsidRDefault="00ED70E4" w:rsidP="00ED70E4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  <w:p w:rsidR="00ED70E4" w:rsidRDefault="00ED70E4" w:rsidP="00ED70E4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  <w:p w:rsidR="00ED70E4" w:rsidRDefault="00ED70E4" w:rsidP="00ED70E4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  <w:p w:rsidR="00ED70E4" w:rsidRDefault="00ED70E4" w:rsidP="00ED70E4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  <w:p w:rsidR="00ED70E4" w:rsidRDefault="00ED70E4" w:rsidP="00ED70E4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  <w:p w:rsidR="00ED70E4" w:rsidRPr="00E66594" w:rsidRDefault="00ED70E4" w:rsidP="008140E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E66594">
              <w:rPr>
                <w:rFonts w:ascii="Times New Roman" w:hAnsi="Times New Roman"/>
                <w:b/>
                <w:sz w:val="40"/>
                <w:szCs w:val="40"/>
              </w:rPr>
              <w:t>Я – волшебник</w:t>
            </w:r>
          </w:p>
          <w:p w:rsidR="00ED70E4" w:rsidRDefault="00ED70E4" w:rsidP="008140E1">
            <w:pPr>
              <w:spacing w:after="0" w:line="276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E66594">
              <w:rPr>
                <w:rFonts w:ascii="Times New Roman" w:hAnsi="Times New Roman"/>
                <w:b/>
                <w:sz w:val="40"/>
                <w:szCs w:val="40"/>
              </w:rPr>
              <w:t>Цель.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Учить умению представлять себя в образе, предмете.</w:t>
            </w:r>
          </w:p>
          <w:p w:rsidR="00ED70E4" w:rsidRDefault="00ED70E4" w:rsidP="008140E1">
            <w:pPr>
              <w:spacing w:after="0" w:line="276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E66594">
              <w:rPr>
                <w:rFonts w:ascii="Times New Roman" w:hAnsi="Times New Roman"/>
                <w:b/>
                <w:sz w:val="40"/>
                <w:szCs w:val="40"/>
              </w:rPr>
              <w:t>Ход: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дошкольники по очереди «превращаются» в задуманный образ, предмет, не называя, изображают его. Остальные отгадывают</w:t>
            </w:r>
            <w:r w:rsidR="008140E1">
              <w:rPr>
                <w:rFonts w:ascii="Times New Roman" w:hAnsi="Times New Roman"/>
                <w:sz w:val="40"/>
                <w:szCs w:val="40"/>
              </w:rPr>
              <w:t>,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давая словесный портрет.</w:t>
            </w:r>
          </w:p>
          <w:p w:rsidR="00ED70E4" w:rsidRDefault="00ED70E4" w:rsidP="00ED70E4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  <w:p w:rsidR="00ED70E4" w:rsidRDefault="00ED70E4" w:rsidP="00ED70E4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  <w:p w:rsidR="00ED70E4" w:rsidRDefault="00ED70E4" w:rsidP="00ED70E4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  <w:p w:rsidR="00ED70E4" w:rsidRDefault="00ED70E4" w:rsidP="00ED70E4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  <w:p w:rsidR="00ED70E4" w:rsidRDefault="00ED70E4" w:rsidP="00ED70E4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  <w:p w:rsidR="00ED70E4" w:rsidRPr="00ED70E4" w:rsidRDefault="00ED70E4" w:rsidP="00ED70E4">
            <w:pPr>
              <w:spacing w:after="0"/>
              <w:rPr>
                <w:rFonts w:ascii="Times New Roman" w:hAnsi="Times New Roman"/>
                <w:sz w:val="72"/>
                <w:szCs w:val="72"/>
              </w:rPr>
            </w:pPr>
          </w:p>
          <w:p w:rsidR="00ED70E4" w:rsidRDefault="00ED70E4" w:rsidP="00ED70E4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  <w:p w:rsidR="00ED70E4" w:rsidRDefault="00ED70E4" w:rsidP="00ED70E4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  <w:p w:rsidR="00ED70E4" w:rsidRDefault="00ED70E4" w:rsidP="00ED70E4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  <w:p w:rsidR="00176F55" w:rsidRPr="00176F55" w:rsidRDefault="00176F55" w:rsidP="00176F5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76F55">
              <w:rPr>
                <w:rFonts w:ascii="Times New Roman" w:hAnsi="Times New Roman"/>
                <w:b/>
                <w:sz w:val="40"/>
                <w:szCs w:val="40"/>
              </w:rPr>
              <w:t>Дарим комплименты</w:t>
            </w:r>
          </w:p>
          <w:p w:rsidR="00176F55" w:rsidRDefault="00176F55" w:rsidP="00176F55">
            <w:pPr>
              <w:spacing w:after="0" w:line="276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176F55">
              <w:rPr>
                <w:rFonts w:ascii="Times New Roman" w:hAnsi="Times New Roman"/>
                <w:b/>
                <w:sz w:val="40"/>
                <w:szCs w:val="40"/>
              </w:rPr>
              <w:t>Цел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ь</w:t>
            </w:r>
            <w:r w:rsidRPr="00176F55">
              <w:rPr>
                <w:rFonts w:ascii="Times New Roman" w:hAnsi="Times New Roman"/>
                <w:b/>
                <w:sz w:val="40"/>
                <w:szCs w:val="40"/>
              </w:rPr>
              <w:t>.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Воспитывать доброжелательное отношение детей друг к другу.</w:t>
            </w:r>
          </w:p>
          <w:p w:rsidR="00176F55" w:rsidRDefault="00176F55" w:rsidP="00176F55">
            <w:pPr>
              <w:spacing w:after="0" w:line="276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176F55">
              <w:rPr>
                <w:rFonts w:ascii="Times New Roman" w:hAnsi="Times New Roman"/>
                <w:b/>
                <w:sz w:val="40"/>
                <w:szCs w:val="40"/>
              </w:rPr>
              <w:t>Ход: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сидя в кругу все берутся за руки. Глядя в глаза соседу, надо сказать ему несколько добрых слов, за что-то похвалить.  Принимающий комплимент кивает головой и говорит: «Спасибо, мне очень приятно», затем он дарит комплимент своему соседу и так далее.</w:t>
            </w:r>
          </w:p>
          <w:p w:rsidR="00176F55" w:rsidRDefault="00176F55" w:rsidP="00176F55">
            <w:pPr>
              <w:spacing w:after="0" w:line="276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Если ребенок затрудняется сказать комплимент, взрослый помогает.</w:t>
            </w:r>
          </w:p>
          <w:p w:rsidR="00ED70E4" w:rsidRDefault="00ED70E4" w:rsidP="00ED70E4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  <w:p w:rsidR="00176F55" w:rsidRDefault="00176F55" w:rsidP="00ED70E4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  <w:p w:rsidR="00176F55" w:rsidRDefault="00176F55" w:rsidP="00ED70E4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  <w:p w:rsidR="00176F55" w:rsidRDefault="00176F55" w:rsidP="00ED70E4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  <w:p w:rsidR="00176F55" w:rsidRDefault="00176F55" w:rsidP="00ED70E4">
            <w:pPr>
              <w:spacing w:after="0"/>
            </w:pPr>
          </w:p>
        </w:tc>
      </w:tr>
    </w:tbl>
    <w:p w:rsidR="00C758BA" w:rsidRDefault="00C758BA" w:rsidP="008140E1">
      <w:pPr>
        <w:spacing w:after="0"/>
      </w:pPr>
    </w:p>
    <w:sectPr w:rsidR="00C758BA" w:rsidSect="00C758B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BA"/>
    <w:rsid w:val="000B4A31"/>
    <w:rsid w:val="00176F55"/>
    <w:rsid w:val="002D2814"/>
    <w:rsid w:val="00345A34"/>
    <w:rsid w:val="00377EB7"/>
    <w:rsid w:val="00753D9E"/>
    <w:rsid w:val="00811BD8"/>
    <w:rsid w:val="008140E1"/>
    <w:rsid w:val="00A36FCE"/>
    <w:rsid w:val="00B41919"/>
    <w:rsid w:val="00BC0A9F"/>
    <w:rsid w:val="00C758BA"/>
    <w:rsid w:val="00D94A1B"/>
    <w:rsid w:val="00ED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B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B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Windows User</cp:lastModifiedBy>
  <cp:revision>2</cp:revision>
  <dcterms:created xsi:type="dcterms:W3CDTF">2021-05-10T10:03:00Z</dcterms:created>
  <dcterms:modified xsi:type="dcterms:W3CDTF">2021-05-10T10:03:00Z</dcterms:modified>
</cp:coreProperties>
</file>